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4E7CC" w14:textId="1A9E4DB8" w:rsidR="00461D7B" w:rsidRDefault="00386DDB" w:rsidP="00461D7B">
      <w:pPr>
        <w:pStyle w:val="ACUMajorHeading"/>
      </w:pPr>
      <w:r>
        <w:t>Consent Agreement and Release</w:t>
      </w:r>
    </w:p>
    <w:p w14:paraId="7A360B23" w14:textId="59E31DC4" w:rsidR="008A736F" w:rsidRDefault="008A736F" w:rsidP="008A736F">
      <w:pPr>
        <w:pStyle w:val="ACUBodyCopy"/>
        <w:rPr>
          <w:sz w:val="18"/>
        </w:rPr>
      </w:pPr>
      <w:r>
        <w:rPr>
          <w:sz w:val="18"/>
        </w:rPr>
        <w:t xml:space="preserve">I hereby provide consent to be filmed and/or photographed by Australian Catholic University (ACU) </w:t>
      </w:r>
      <w:r w:rsidRPr="00386DDB">
        <w:rPr>
          <w:sz w:val="18"/>
        </w:rPr>
        <w:t>on the following conditions:</w:t>
      </w:r>
    </w:p>
    <w:p w14:paraId="74015596" w14:textId="77777777" w:rsidR="008A736F" w:rsidRPr="00386DDB" w:rsidRDefault="008A736F" w:rsidP="008A736F">
      <w:pPr>
        <w:pStyle w:val="ACUBodyCopy"/>
        <w:rPr>
          <w:sz w:val="18"/>
        </w:rPr>
      </w:pPr>
    </w:p>
    <w:p w14:paraId="065638FA" w14:textId="77777777" w:rsidR="008A736F" w:rsidRDefault="008A736F" w:rsidP="008A736F">
      <w:pPr>
        <w:pStyle w:val="ACUBodyCopy"/>
        <w:numPr>
          <w:ilvl w:val="0"/>
          <w:numId w:val="14"/>
        </w:numPr>
        <w:ind w:left="426" w:hanging="426"/>
        <w:rPr>
          <w:sz w:val="18"/>
        </w:rPr>
      </w:pPr>
      <w:r w:rsidRPr="00386DDB">
        <w:rPr>
          <w:sz w:val="18"/>
        </w:rPr>
        <w:t>ACU will retain ownership (including copyright) of any photographs and/or footage in which I appear.</w:t>
      </w:r>
    </w:p>
    <w:p w14:paraId="34D47AA8" w14:textId="77777777" w:rsidR="008A736F" w:rsidRPr="00386DDB" w:rsidRDefault="008A736F" w:rsidP="008A736F">
      <w:pPr>
        <w:pStyle w:val="ACUBodyCopy"/>
        <w:ind w:left="426"/>
        <w:rPr>
          <w:sz w:val="18"/>
        </w:rPr>
      </w:pPr>
    </w:p>
    <w:p w14:paraId="56723C79" w14:textId="77777777" w:rsidR="008A736F" w:rsidRPr="00386DDB" w:rsidRDefault="008A736F" w:rsidP="008A736F">
      <w:pPr>
        <w:pStyle w:val="ACUBodyCopy"/>
        <w:numPr>
          <w:ilvl w:val="0"/>
          <w:numId w:val="14"/>
        </w:numPr>
        <w:ind w:left="426" w:hanging="426"/>
        <w:rPr>
          <w:rFonts w:cs="Arial"/>
          <w:sz w:val="18"/>
        </w:rPr>
      </w:pPr>
      <w:r w:rsidRPr="00386DDB">
        <w:rPr>
          <w:rFonts w:cs="Arial"/>
          <w:sz w:val="18"/>
        </w:rPr>
        <w:t xml:space="preserve">ACU is entitled to publish, </w:t>
      </w:r>
      <w:proofErr w:type="gramStart"/>
      <w:r w:rsidRPr="00386DDB">
        <w:rPr>
          <w:rFonts w:cs="Arial"/>
          <w:sz w:val="18"/>
        </w:rPr>
        <w:t>distribute</w:t>
      </w:r>
      <w:proofErr w:type="gramEnd"/>
      <w:r w:rsidRPr="00386DDB">
        <w:rPr>
          <w:rFonts w:cs="Arial"/>
          <w:sz w:val="18"/>
        </w:rPr>
        <w:t xml:space="preserve"> and use the photographs/footage of me in any manner it thinks fit, and, in addition may make such changes, adaptations, arrangements, substitutions, from, in and to the photographs/footage as it thinks fit.  </w:t>
      </w:r>
    </w:p>
    <w:p w14:paraId="7786C5B2" w14:textId="77777777" w:rsidR="008A736F" w:rsidRPr="00386DDB" w:rsidRDefault="008A736F" w:rsidP="008A736F">
      <w:pPr>
        <w:pStyle w:val="ACUBodyCopy"/>
        <w:rPr>
          <w:rFonts w:cs="Arial"/>
          <w:sz w:val="18"/>
        </w:rPr>
      </w:pPr>
    </w:p>
    <w:p w14:paraId="085B3268" w14:textId="77777777" w:rsidR="008A736F" w:rsidRPr="00386DDB" w:rsidRDefault="008A736F" w:rsidP="008A736F">
      <w:pPr>
        <w:pStyle w:val="ACUBodyCopy"/>
        <w:rPr>
          <w:rFonts w:cs="Arial"/>
          <w:sz w:val="18"/>
        </w:rPr>
      </w:pPr>
      <w:r w:rsidRPr="00386DDB">
        <w:rPr>
          <w:rFonts w:cs="Arial"/>
          <w:sz w:val="18"/>
        </w:rPr>
        <w:t>I acknowledge that any activities engaged in/undertaken by me during the photography/film shoot will be entirely at my own risk.</w:t>
      </w:r>
    </w:p>
    <w:p w14:paraId="2DA97342" w14:textId="77777777" w:rsidR="008A736F" w:rsidRDefault="008A736F" w:rsidP="008A736F">
      <w:pPr>
        <w:pStyle w:val="ACUBodyCopy"/>
        <w:rPr>
          <w:rFonts w:cs="Arial"/>
          <w:sz w:val="18"/>
        </w:rPr>
      </w:pPr>
      <w:r w:rsidRPr="00386DDB">
        <w:rPr>
          <w:rFonts w:cs="Arial"/>
          <w:sz w:val="18"/>
        </w:rPr>
        <w:t>I understand that ACU may wish</w:t>
      </w:r>
      <w:r>
        <w:rPr>
          <w:rFonts w:cs="Arial"/>
          <w:sz w:val="18"/>
        </w:rPr>
        <w:t>, at any time,</w:t>
      </w:r>
      <w:r w:rsidRPr="00386DDB">
        <w:rPr>
          <w:rFonts w:cs="Arial"/>
          <w:sz w:val="18"/>
        </w:rPr>
        <w:t xml:space="preserve"> to include the photographs/footage in any of its publications, online </w:t>
      </w:r>
      <w:proofErr w:type="gramStart"/>
      <w:r w:rsidRPr="00386DDB">
        <w:rPr>
          <w:rFonts w:cs="Arial"/>
          <w:sz w:val="18"/>
        </w:rPr>
        <w:t>media</w:t>
      </w:r>
      <w:proofErr w:type="gramEnd"/>
      <w:r w:rsidRPr="00386DDB">
        <w:rPr>
          <w:rFonts w:cs="Arial"/>
          <w:sz w:val="18"/>
        </w:rPr>
        <w:t xml:space="preserve"> and other marketing collateral.</w:t>
      </w:r>
    </w:p>
    <w:p w14:paraId="58B77CA6" w14:textId="77777777" w:rsidR="008A736F" w:rsidRPr="00386DDB" w:rsidRDefault="008A736F" w:rsidP="008A736F">
      <w:pPr>
        <w:pStyle w:val="ACUBodyCopy"/>
        <w:rPr>
          <w:rFonts w:cs="Arial"/>
          <w:sz w:val="18"/>
        </w:rPr>
      </w:pPr>
    </w:p>
    <w:p w14:paraId="1235C5B2" w14:textId="77777777" w:rsidR="008A736F" w:rsidRPr="00386DDB" w:rsidRDefault="008A736F" w:rsidP="008A736F">
      <w:pPr>
        <w:pStyle w:val="ACUBodyCopy"/>
        <w:rPr>
          <w:rFonts w:cs="Arial"/>
          <w:sz w:val="18"/>
        </w:rPr>
      </w:pPr>
      <w:r w:rsidRPr="00386DDB">
        <w:rPr>
          <w:rFonts w:cs="Arial"/>
          <w:sz w:val="18"/>
        </w:rPr>
        <w:t>I hereby release ACU</w:t>
      </w:r>
      <w:r>
        <w:rPr>
          <w:rFonts w:cs="Arial"/>
          <w:sz w:val="18"/>
        </w:rPr>
        <w:t xml:space="preserve"> </w:t>
      </w:r>
      <w:r w:rsidRPr="00386DDB">
        <w:rPr>
          <w:rFonts w:cs="Arial"/>
          <w:sz w:val="18"/>
        </w:rPr>
        <w:t xml:space="preserve">from </w:t>
      </w:r>
      <w:proofErr w:type="gramStart"/>
      <w:r w:rsidRPr="00386DDB">
        <w:rPr>
          <w:rFonts w:cs="Arial"/>
          <w:sz w:val="18"/>
        </w:rPr>
        <w:t>any and all</w:t>
      </w:r>
      <w:proofErr w:type="gramEnd"/>
      <w:r w:rsidRPr="00386DDB">
        <w:rPr>
          <w:rFonts w:cs="Arial"/>
          <w:sz w:val="18"/>
        </w:rPr>
        <w:t xml:space="preserve"> claims, demands and suits that I may have arising out of the photography activities/shoots, any publication of marketing material or under this Agreement.</w:t>
      </w:r>
    </w:p>
    <w:p w14:paraId="33EE0BE4" w14:textId="77777777" w:rsidR="008A736F" w:rsidRPr="00386DDB" w:rsidRDefault="008A736F" w:rsidP="008A736F">
      <w:pPr>
        <w:pStyle w:val="ACUBodyCopy"/>
        <w:rPr>
          <w:rFonts w:cs="Arial"/>
          <w:sz w:val="18"/>
        </w:rPr>
      </w:pPr>
    </w:p>
    <w:p w14:paraId="4E4AF595" w14:textId="77777777" w:rsidR="008A736F" w:rsidRPr="00386DDB" w:rsidRDefault="008A736F" w:rsidP="008A736F">
      <w:pPr>
        <w:pStyle w:val="ACUBodyCopy"/>
        <w:rPr>
          <w:rFonts w:cs="Arial"/>
          <w:sz w:val="18"/>
        </w:rPr>
      </w:pPr>
      <w:r w:rsidRPr="00386DDB">
        <w:rPr>
          <w:rFonts w:cs="Arial"/>
          <w:b/>
          <w:sz w:val="18"/>
        </w:rPr>
        <w:t>If under the age of 18 years of age, this form will need to be signed by a parent/guardian</w:t>
      </w:r>
      <w:r w:rsidRPr="00386DDB">
        <w:rPr>
          <w:rFonts w:cs="Arial"/>
          <w:sz w:val="18"/>
        </w:rPr>
        <w:t>.</w:t>
      </w:r>
    </w:p>
    <w:p w14:paraId="2CBC211C" w14:textId="77777777" w:rsidR="008A736F" w:rsidRPr="00BB41A7" w:rsidRDefault="008A736F" w:rsidP="008A736F">
      <w:pPr>
        <w:jc w:val="both"/>
        <w:rPr>
          <w:rFonts w:cs="Arial"/>
          <w:sz w:val="16"/>
          <w:szCs w:val="16"/>
        </w:rPr>
      </w:pPr>
    </w:p>
    <w:tbl>
      <w:tblPr>
        <w:tblW w:w="10343" w:type="dxa"/>
        <w:tblInd w:w="108" w:type="dxa"/>
        <w:tblBorders>
          <w:top w:val="single" w:sz="2" w:space="0" w:color="auto"/>
          <w:left w:val="single" w:sz="2" w:space="0" w:color="auto"/>
          <w:bottom w:val="single" w:sz="2" w:space="0" w:color="auto"/>
          <w:right w:val="single" w:sz="2" w:space="0" w:color="auto"/>
          <w:insideH w:val="single" w:sz="2" w:space="0" w:color="auto"/>
        </w:tblBorders>
        <w:tblLayout w:type="fixed"/>
        <w:tblCellMar>
          <w:top w:w="57" w:type="dxa"/>
          <w:bottom w:w="57" w:type="dxa"/>
        </w:tblCellMar>
        <w:tblLook w:val="0000" w:firstRow="0" w:lastRow="0" w:firstColumn="0" w:lastColumn="0" w:noHBand="0" w:noVBand="0"/>
      </w:tblPr>
      <w:tblGrid>
        <w:gridCol w:w="3600"/>
        <w:gridCol w:w="6743"/>
      </w:tblGrid>
      <w:tr w:rsidR="008A736F" w:rsidRPr="00BB41A7" w14:paraId="2ECDF0EF" w14:textId="77777777" w:rsidTr="00126391">
        <w:trPr>
          <w:trHeight w:val="456"/>
        </w:trPr>
        <w:tc>
          <w:tcPr>
            <w:tcW w:w="3600" w:type="dxa"/>
            <w:tcBorders>
              <w:bottom w:val="single" w:sz="2" w:space="0" w:color="auto"/>
            </w:tcBorders>
          </w:tcPr>
          <w:p w14:paraId="484EE9B1" w14:textId="336BDC1E" w:rsidR="008A736F" w:rsidRPr="00386DDB" w:rsidRDefault="008A736F" w:rsidP="00126391">
            <w:pPr>
              <w:spacing w:before="120" w:line="288" w:lineRule="auto"/>
              <w:jc w:val="both"/>
              <w:rPr>
                <w:rFonts w:ascii="Arial" w:hAnsi="Arial" w:cs="Arial"/>
                <w:b/>
                <w:bCs/>
                <w:sz w:val="16"/>
                <w:szCs w:val="16"/>
              </w:rPr>
            </w:pPr>
            <w:r w:rsidRPr="00386DDB">
              <w:rPr>
                <w:rFonts w:ascii="Arial" w:hAnsi="Arial" w:cs="Arial"/>
                <w:b/>
                <w:bCs/>
                <w:sz w:val="16"/>
                <w:szCs w:val="16"/>
              </w:rPr>
              <w:t xml:space="preserve">Date </w:t>
            </w:r>
            <w:r>
              <w:rPr>
                <w:rFonts w:ascii="Arial" w:hAnsi="Arial" w:cs="Arial"/>
                <w:b/>
                <w:bCs/>
                <w:sz w:val="16"/>
                <w:szCs w:val="16"/>
              </w:rPr>
              <w:t xml:space="preserve"> </w:t>
            </w:r>
          </w:p>
        </w:tc>
        <w:tc>
          <w:tcPr>
            <w:tcW w:w="6743" w:type="dxa"/>
            <w:tcBorders>
              <w:bottom w:val="single" w:sz="2" w:space="0" w:color="auto"/>
            </w:tcBorders>
          </w:tcPr>
          <w:p w14:paraId="1667FFD3" w14:textId="3535F3E1" w:rsidR="008A736F" w:rsidRPr="00386DDB" w:rsidRDefault="008A736F" w:rsidP="00126391">
            <w:pPr>
              <w:tabs>
                <w:tab w:val="right" w:leader="underscore" w:pos="4212"/>
              </w:tabs>
              <w:spacing w:before="120" w:line="288" w:lineRule="auto"/>
              <w:jc w:val="both"/>
              <w:rPr>
                <w:rFonts w:ascii="Arial" w:hAnsi="Arial" w:cs="Arial"/>
                <w:b/>
                <w:bCs/>
                <w:sz w:val="16"/>
                <w:szCs w:val="16"/>
              </w:rPr>
            </w:pPr>
            <w:r>
              <w:rPr>
                <w:rFonts w:ascii="Arial" w:hAnsi="Arial" w:cs="Arial"/>
                <w:b/>
                <w:bCs/>
                <w:sz w:val="16"/>
                <w:szCs w:val="16"/>
              </w:rPr>
              <w:t xml:space="preserve"> </w:t>
            </w:r>
          </w:p>
        </w:tc>
      </w:tr>
      <w:tr w:rsidR="008A736F" w:rsidRPr="00BB41A7" w14:paraId="053641E5" w14:textId="77777777" w:rsidTr="00126391">
        <w:tc>
          <w:tcPr>
            <w:tcW w:w="3600" w:type="dxa"/>
            <w:tcBorders>
              <w:right w:val="single" w:sz="2" w:space="0" w:color="auto"/>
            </w:tcBorders>
            <w:shd w:val="clear" w:color="auto" w:fill="E8E3DB" w:themeFill="accent5"/>
          </w:tcPr>
          <w:p w14:paraId="2DA0CBE7" w14:textId="77777777" w:rsidR="008A736F" w:rsidRPr="00386DDB" w:rsidRDefault="008A736F" w:rsidP="00126391">
            <w:pPr>
              <w:spacing w:before="60" w:after="60" w:line="288" w:lineRule="auto"/>
              <w:jc w:val="both"/>
              <w:rPr>
                <w:rFonts w:ascii="Arial" w:hAnsi="Arial" w:cs="Arial"/>
                <w:b/>
                <w:sz w:val="16"/>
                <w:szCs w:val="16"/>
              </w:rPr>
            </w:pPr>
            <w:r w:rsidRPr="00386DDB">
              <w:rPr>
                <w:rFonts w:ascii="Arial" w:hAnsi="Arial" w:cs="Arial"/>
                <w:b/>
                <w:sz w:val="16"/>
                <w:szCs w:val="16"/>
              </w:rPr>
              <w:t>Signature</w:t>
            </w:r>
          </w:p>
        </w:tc>
        <w:tc>
          <w:tcPr>
            <w:tcW w:w="6743" w:type="dxa"/>
            <w:tcBorders>
              <w:left w:val="single" w:sz="2" w:space="0" w:color="auto"/>
            </w:tcBorders>
          </w:tcPr>
          <w:p w14:paraId="0CBB36E9" w14:textId="77777777" w:rsidR="008A736F" w:rsidRPr="00BB41A7" w:rsidRDefault="008A736F" w:rsidP="00126391">
            <w:pPr>
              <w:spacing w:before="60" w:after="60" w:line="288" w:lineRule="auto"/>
              <w:jc w:val="both"/>
              <w:rPr>
                <w:rFonts w:cs="Arial"/>
                <w:sz w:val="16"/>
                <w:szCs w:val="16"/>
              </w:rPr>
            </w:pPr>
          </w:p>
        </w:tc>
      </w:tr>
      <w:tr w:rsidR="008A736F" w:rsidRPr="00BB41A7" w14:paraId="4EB5BFD1" w14:textId="77777777" w:rsidTr="00126391">
        <w:tc>
          <w:tcPr>
            <w:tcW w:w="3600" w:type="dxa"/>
            <w:tcBorders>
              <w:right w:val="single" w:sz="2" w:space="0" w:color="auto"/>
            </w:tcBorders>
            <w:shd w:val="clear" w:color="auto" w:fill="E8E3DB" w:themeFill="accent5"/>
          </w:tcPr>
          <w:p w14:paraId="0D8A98FB" w14:textId="77777777" w:rsidR="008A736F" w:rsidRPr="00386DDB" w:rsidRDefault="008A736F" w:rsidP="00126391">
            <w:pPr>
              <w:spacing w:before="60" w:after="60" w:line="288" w:lineRule="auto"/>
              <w:jc w:val="both"/>
              <w:rPr>
                <w:rFonts w:ascii="Arial" w:hAnsi="Arial" w:cs="Arial"/>
                <w:b/>
                <w:sz w:val="16"/>
                <w:szCs w:val="16"/>
              </w:rPr>
            </w:pPr>
            <w:r w:rsidRPr="00386DDB">
              <w:rPr>
                <w:rFonts w:ascii="Arial" w:hAnsi="Arial" w:cs="Arial"/>
                <w:b/>
                <w:sz w:val="16"/>
                <w:szCs w:val="16"/>
              </w:rPr>
              <w:t>Print Name</w:t>
            </w:r>
          </w:p>
        </w:tc>
        <w:tc>
          <w:tcPr>
            <w:tcW w:w="6743" w:type="dxa"/>
            <w:tcBorders>
              <w:left w:val="single" w:sz="2" w:space="0" w:color="auto"/>
            </w:tcBorders>
          </w:tcPr>
          <w:p w14:paraId="191B7DCC" w14:textId="77777777" w:rsidR="008A736F" w:rsidRPr="00BB41A7" w:rsidRDefault="008A736F" w:rsidP="00126391">
            <w:pPr>
              <w:spacing w:before="60" w:after="60" w:line="288" w:lineRule="auto"/>
              <w:jc w:val="both"/>
              <w:rPr>
                <w:rFonts w:cs="Arial"/>
                <w:sz w:val="16"/>
                <w:szCs w:val="16"/>
              </w:rPr>
            </w:pPr>
          </w:p>
        </w:tc>
      </w:tr>
      <w:tr w:rsidR="008A736F" w:rsidRPr="00BB41A7" w14:paraId="3450E32B" w14:textId="77777777" w:rsidTr="00126391">
        <w:tc>
          <w:tcPr>
            <w:tcW w:w="3600" w:type="dxa"/>
            <w:tcBorders>
              <w:right w:val="single" w:sz="2" w:space="0" w:color="auto"/>
            </w:tcBorders>
            <w:shd w:val="clear" w:color="auto" w:fill="E8E3DB" w:themeFill="accent5"/>
          </w:tcPr>
          <w:p w14:paraId="2D8CA46C" w14:textId="77777777" w:rsidR="008A736F" w:rsidRPr="00386DDB" w:rsidRDefault="008A736F" w:rsidP="00126391">
            <w:pPr>
              <w:spacing w:before="60" w:after="60" w:line="288" w:lineRule="auto"/>
              <w:jc w:val="both"/>
              <w:rPr>
                <w:rFonts w:ascii="Arial" w:hAnsi="Arial" w:cs="Arial"/>
                <w:b/>
                <w:sz w:val="16"/>
                <w:szCs w:val="16"/>
              </w:rPr>
            </w:pPr>
            <w:r w:rsidRPr="00386DDB">
              <w:rPr>
                <w:rFonts w:ascii="Arial" w:hAnsi="Arial" w:cs="Arial"/>
                <w:b/>
                <w:sz w:val="16"/>
                <w:szCs w:val="16"/>
              </w:rPr>
              <w:t>Year/Course of Study (if applicable)</w:t>
            </w:r>
          </w:p>
        </w:tc>
        <w:tc>
          <w:tcPr>
            <w:tcW w:w="6743" w:type="dxa"/>
            <w:tcBorders>
              <w:left w:val="single" w:sz="2" w:space="0" w:color="auto"/>
            </w:tcBorders>
          </w:tcPr>
          <w:p w14:paraId="078C8181" w14:textId="77777777" w:rsidR="008A736F" w:rsidRPr="00BB41A7" w:rsidRDefault="008A736F" w:rsidP="00126391">
            <w:pPr>
              <w:spacing w:before="60" w:after="60" w:line="288" w:lineRule="auto"/>
              <w:jc w:val="both"/>
              <w:rPr>
                <w:rFonts w:cs="Arial"/>
                <w:sz w:val="16"/>
                <w:szCs w:val="16"/>
              </w:rPr>
            </w:pPr>
          </w:p>
        </w:tc>
      </w:tr>
      <w:tr w:rsidR="008A736F" w:rsidRPr="00BB41A7" w14:paraId="49FD986B" w14:textId="77777777" w:rsidTr="00126391">
        <w:tc>
          <w:tcPr>
            <w:tcW w:w="3600" w:type="dxa"/>
            <w:tcBorders>
              <w:right w:val="single" w:sz="2" w:space="0" w:color="auto"/>
            </w:tcBorders>
            <w:shd w:val="clear" w:color="auto" w:fill="E8E3DB" w:themeFill="accent5"/>
          </w:tcPr>
          <w:p w14:paraId="1E27B008" w14:textId="77777777" w:rsidR="008A736F" w:rsidRPr="00386DDB" w:rsidRDefault="008A736F" w:rsidP="00126391">
            <w:pPr>
              <w:spacing w:before="60" w:after="60" w:line="288" w:lineRule="auto"/>
              <w:jc w:val="both"/>
              <w:rPr>
                <w:rFonts w:ascii="Arial" w:hAnsi="Arial" w:cs="Arial"/>
                <w:b/>
                <w:sz w:val="16"/>
                <w:szCs w:val="16"/>
              </w:rPr>
            </w:pPr>
            <w:r w:rsidRPr="00386DDB">
              <w:rPr>
                <w:rFonts w:ascii="Arial" w:hAnsi="Arial" w:cs="Arial"/>
                <w:b/>
                <w:sz w:val="16"/>
                <w:szCs w:val="16"/>
              </w:rPr>
              <w:t>Contact No</w:t>
            </w:r>
          </w:p>
        </w:tc>
        <w:tc>
          <w:tcPr>
            <w:tcW w:w="6743" w:type="dxa"/>
            <w:tcBorders>
              <w:left w:val="single" w:sz="2" w:space="0" w:color="auto"/>
            </w:tcBorders>
          </w:tcPr>
          <w:p w14:paraId="7398DA5A" w14:textId="77777777" w:rsidR="008A736F" w:rsidRPr="00BB41A7" w:rsidRDefault="008A736F" w:rsidP="00126391">
            <w:pPr>
              <w:spacing w:before="60" w:after="60" w:line="288" w:lineRule="auto"/>
              <w:jc w:val="both"/>
              <w:rPr>
                <w:rFonts w:cs="Arial"/>
                <w:sz w:val="16"/>
                <w:szCs w:val="16"/>
              </w:rPr>
            </w:pPr>
          </w:p>
        </w:tc>
      </w:tr>
      <w:tr w:rsidR="008A736F" w:rsidRPr="00BB41A7" w14:paraId="792FC326" w14:textId="77777777" w:rsidTr="00126391">
        <w:trPr>
          <w:trHeight w:val="400"/>
        </w:trPr>
        <w:tc>
          <w:tcPr>
            <w:tcW w:w="3600" w:type="dxa"/>
            <w:tcBorders>
              <w:right w:val="single" w:sz="2" w:space="0" w:color="auto"/>
            </w:tcBorders>
            <w:shd w:val="clear" w:color="auto" w:fill="E8E3DB" w:themeFill="accent5"/>
          </w:tcPr>
          <w:p w14:paraId="20CD261A" w14:textId="591F13BC" w:rsidR="00510FE6" w:rsidRPr="00386DDB" w:rsidRDefault="008A736F" w:rsidP="00126391">
            <w:pPr>
              <w:spacing w:before="60" w:after="60" w:line="288" w:lineRule="auto"/>
              <w:jc w:val="both"/>
              <w:rPr>
                <w:rFonts w:ascii="Arial" w:hAnsi="Arial" w:cs="Arial"/>
                <w:b/>
                <w:sz w:val="16"/>
                <w:szCs w:val="16"/>
              </w:rPr>
            </w:pPr>
            <w:r w:rsidRPr="00386DDB">
              <w:rPr>
                <w:rFonts w:ascii="Arial" w:hAnsi="Arial" w:cs="Arial"/>
                <w:b/>
                <w:sz w:val="16"/>
                <w:szCs w:val="16"/>
              </w:rPr>
              <w:t>Email</w:t>
            </w:r>
          </w:p>
        </w:tc>
        <w:tc>
          <w:tcPr>
            <w:tcW w:w="6743" w:type="dxa"/>
            <w:tcBorders>
              <w:left w:val="single" w:sz="2" w:space="0" w:color="auto"/>
            </w:tcBorders>
          </w:tcPr>
          <w:p w14:paraId="793B7621" w14:textId="18450950" w:rsidR="00510FE6" w:rsidRPr="00BB41A7" w:rsidRDefault="00510FE6" w:rsidP="00126391">
            <w:pPr>
              <w:spacing w:before="60" w:after="60" w:line="288" w:lineRule="auto"/>
              <w:jc w:val="both"/>
              <w:rPr>
                <w:rFonts w:cs="Arial"/>
                <w:sz w:val="16"/>
                <w:szCs w:val="16"/>
              </w:rPr>
            </w:pPr>
          </w:p>
        </w:tc>
      </w:tr>
      <w:tr w:rsidR="00510FE6" w:rsidRPr="00BB41A7" w14:paraId="4B5AFB8F" w14:textId="77777777" w:rsidTr="00510FE6">
        <w:trPr>
          <w:trHeight w:val="400"/>
        </w:trPr>
        <w:tc>
          <w:tcPr>
            <w:tcW w:w="3600" w:type="dxa"/>
            <w:tcBorders>
              <w:top w:val="single" w:sz="2" w:space="0" w:color="auto"/>
              <w:left w:val="single" w:sz="2" w:space="0" w:color="auto"/>
              <w:bottom w:val="single" w:sz="2" w:space="0" w:color="auto"/>
              <w:right w:val="single" w:sz="2" w:space="0" w:color="auto"/>
            </w:tcBorders>
            <w:shd w:val="clear" w:color="auto" w:fill="E8E3DB" w:themeFill="accent5"/>
          </w:tcPr>
          <w:p w14:paraId="614ADF28" w14:textId="1DBD85AC" w:rsidR="00510FE6" w:rsidRPr="00386DDB" w:rsidRDefault="00510FE6" w:rsidP="008D18B7">
            <w:pPr>
              <w:spacing w:before="60" w:after="60" w:line="288" w:lineRule="auto"/>
              <w:jc w:val="both"/>
              <w:rPr>
                <w:rFonts w:ascii="Arial" w:hAnsi="Arial" w:cs="Arial"/>
                <w:b/>
                <w:sz w:val="16"/>
                <w:szCs w:val="16"/>
              </w:rPr>
            </w:pPr>
            <w:r>
              <w:rPr>
                <w:rFonts w:ascii="Arial" w:hAnsi="Arial" w:cs="Arial"/>
                <w:b/>
                <w:sz w:val="16"/>
                <w:szCs w:val="16"/>
              </w:rPr>
              <w:t>Project</w:t>
            </w:r>
          </w:p>
        </w:tc>
        <w:tc>
          <w:tcPr>
            <w:tcW w:w="6743" w:type="dxa"/>
            <w:tcBorders>
              <w:top w:val="single" w:sz="2" w:space="0" w:color="auto"/>
              <w:left w:val="single" w:sz="2" w:space="0" w:color="auto"/>
              <w:bottom w:val="single" w:sz="2" w:space="0" w:color="auto"/>
              <w:right w:val="single" w:sz="2" w:space="0" w:color="auto"/>
            </w:tcBorders>
          </w:tcPr>
          <w:p w14:paraId="105FEEDB" w14:textId="0ED673B6" w:rsidR="00510FE6" w:rsidRPr="00BB41A7" w:rsidRDefault="00510FE6" w:rsidP="008D18B7">
            <w:pPr>
              <w:spacing w:before="60" w:after="60" w:line="288" w:lineRule="auto"/>
              <w:jc w:val="both"/>
              <w:rPr>
                <w:rFonts w:cs="Arial"/>
                <w:sz w:val="16"/>
                <w:szCs w:val="16"/>
              </w:rPr>
            </w:pPr>
          </w:p>
        </w:tc>
      </w:tr>
    </w:tbl>
    <w:p w14:paraId="381AA050" w14:textId="77777777" w:rsidR="00D64BB0" w:rsidRDefault="00D64BB0" w:rsidP="00D64BB0">
      <w:pPr>
        <w:pStyle w:val="Default"/>
        <w:rPr>
          <w:color w:val="auto"/>
          <w:sz w:val="20"/>
          <w:szCs w:val="20"/>
        </w:rPr>
      </w:pPr>
    </w:p>
    <w:p w14:paraId="41C78B93" w14:textId="44A63A62" w:rsidR="00D64BB0" w:rsidRPr="004E2852" w:rsidRDefault="00D64BB0" w:rsidP="00D64BB0">
      <w:pPr>
        <w:pStyle w:val="ACUBodyCopy"/>
        <w:rPr>
          <w:rFonts w:cs="Arial"/>
          <w:b/>
          <w:sz w:val="18"/>
        </w:rPr>
      </w:pPr>
      <w:r w:rsidRPr="004E2852">
        <w:rPr>
          <w:rFonts w:cs="Arial"/>
          <w:b/>
          <w:sz w:val="18"/>
        </w:rPr>
        <w:t>Your Privacy</w:t>
      </w:r>
    </w:p>
    <w:p w14:paraId="1F424DD0" w14:textId="77777777" w:rsidR="00D64BB0" w:rsidRPr="00D64BB0" w:rsidRDefault="00D64BB0" w:rsidP="00D64BB0">
      <w:pPr>
        <w:pStyle w:val="ACUBodyCopy"/>
        <w:rPr>
          <w:sz w:val="18"/>
        </w:rPr>
      </w:pPr>
    </w:p>
    <w:p w14:paraId="4DAFDC02" w14:textId="77777777" w:rsidR="00D64BB0" w:rsidRPr="00D64BB0" w:rsidRDefault="00D64BB0" w:rsidP="00D64BB0">
      <w:pPr>
        <w:pStyle w:val="ACUBodyCopy"/>
        <w:rPr>
          <w:sz w:val="18"/>
        </w:rPr>
      </w:pPr>
      <w:r w:rsidRPr="00D64BB0">
        <w:rPr>
          <w:sz w:val="18"/>
        </w:rPr>
        <w:t xml:space="preserve">Australian Catholic University (ACU) manages your personal information in accordance with our Privacy Policy and in line with our privacy obligations under the Commonwealth Privacy Act 1988, the Australian Privacy Principles (APPs) and, where applicable, the EU General Data Protection Regulation (GDPR). </w:t>
      </w:r>
    </w:p>
    <w:p w14:paraId="6E982273" w14:textId="77777777" w:rsidR="00D64BB0" w:rsidRPr="00D64BB0" w:rsidRDefault="00D64BB0" w:rsidP="00D64BB0">
      <w:pPr>
        <w:pStyle w:val="ACUBodyCopy"/>
        <w:rPr>
          <w:sz w:val="18"/>
        </w:rPr>
      </w:pPr>
    </w:p>
    <w:p w14:paraId="28111C41" w14:textId="07706590" w:rsidR="004E2852" w:rsidRDefault="00F54B87" w:rsidP="00D64BB0">
      <w:pPr>
        <w:pStyle w:val="ACUBodyCopy"/>
        <w:rPr>
          <w:sz w:val="18"/>
        </w:rPr>
      </w:pPr>
      <w:r>
        <w:rPr>
          <w:sz w:val="18"/>
        </w:rPr>
        <w:t xml:space="preserve">By </w:t>
      </w:r>
      <w:r w:rsidR="00884231">
        <w:rPr>
          <w:sz w:val="18"/>
        </w:rPr>
        <w:t>consentin</w:t>
      </w:r>
      <w:r>
        <w:rPr>
          <w:sz w:val="18"/>
        </w:rPr>
        <w:t>g above, t</w:t>
      </w:r>
      <w:r w:rsidR="00D64BB0" w:rsidRPr="00D64BB0">
        <w:rPr>
          <w:sz w:val="18"/>
        </w:rPr>
        <w:t xml:space="preserve">he personal information you provide above will be used by ACU to obtain and record your consent for use of your image. We will not disclose personal information about you to anybody else, unless you have given consent, or we are authorised or required to do so by law. </w:t>
      </w:r>
      <w:r w:rsidR="00D64BB0">
        <w:rPr>
          <w:sz w:val="18"/>
        </w:rPr>
        <w:t xml:space="preserve"> </w:t>
      </w:r>
    </w:p>
    <w:p w14:paraId="443A7475" w14:textId="77777777" w:rsidR="004E2852" w:rsidRDefault="004E2852" w:rsidP="00D64BB0">
      <w:pPr>
        <w:pStyle w:val="ACUBodyCopy"/>
        <w:rPr>
          <w:sz w:val="18"/>
        </w:rPr>
      </w:pPr>
    </w:p>
    <w:p w14:paraId="22620B2A" w14:textId="3375AB54" w:rsidR="00D64BB0" w:rsidRPr="00D64BB0" w:rsidRDefault="00D64BB0" w:rsidP="00D64BB0">
      <w:pPr>
        <w:pStyle w:val="ACUBodyCopy"/>
        <w:rPr>
          <w:sz w:val="18"/>
        </w:rPr>
      </w:pPr>
      <w:r w:rsidRPr="00D64BB0">
        <w:rPr>
          <w:sz w:val="18"/>
        </w:rPr>
        <w:t>Providing us with the requested information is not required by law. If you choose not to provide your personal information, we will be unable to use your image. Please see ACU’s Privacy Policy (</w:t>
      </w:r>
      <w:hyperlink r:id="rId11" w:history="1">
        <w:r w:rsidRPr="00D64BB0">
          <w:rPr>
            <w:sz w:val="18"/>
          </w:rPr>
          <w:t>https://www.acu.edu.au/privacy</w:t>
        </w:r>
      </w:hyperlink>
      <w:r w:rsidRPr="00D64BB0">
        <w:rPr>
          <w:sz w:val="18"/>
        </w:rPr>
        <w:t xml:space="preserve">) on our website for more information about how we handle your personal information, how you can request to access or correct the personal information we hold about you, and who to contact if you have a privacy enquiry or complaint. </w:t>
      </w:r>
    </w:p>
    <w:p w14:paraId="2652FC3D" w14:textId="77777777" w:rsidR="00D64BB0" w:rsidRPr="00D64BB0" w:rsidRDefault="00D64BB0" w:rsidP="00D64BB0">
      <w:pPr>
        <w:pStyle w:val="ACUBodyCopy"/>
        <w:rPr>
          <w:sz w:val="18"/>
        </w:rPr>
      </w:pPr>
    </w:p>
    <w:p w14:paraId="38E4EADB" w14:textId="0A5E0FFF" w:rsidR="00216D19" w:rsidRPr="00381020" w:rsidRDefault="00D64BB0" w:rsidP="00381020">
      <w:pPr>
        <w:pStyle w:val="ACUBodyCopy"/>
        <w:rPr>
          <w:sz w:val="18"/>
        </w:rPr>
      </w:pPr>
      <w:r w:rsidRPr="00D64BB0">
        <w:rPr>
          <w:sz w:val="18"/>
        </w:rPr>
        <w:t>If you are located in the European economic area and the General Data Protection Regulation (GDPR) applies,</w:t>
      </w:r>
      <w:r w:rsidR="003A2C6B">
        <w:rPr>
          <w:sz w:val="18"/>
        </w:rPr>
        <w:t xml:space="preserve"> </w:t>
      </w:r>
      <w:r w:rsidRPr="00D64BB0">
        <w:rPr>
          <w:sz w:val="18"/>
        </w:rPr>
        <w:t xml:space="preserve"> you may also contact ACU (to: </w:t>
      </w:r>
      <w:hyperlink r:id="rId12" w:history="1">
        <w:r w:rsidRPr="00D64BB0">
          <w:rPr>
            <w:sz w:val="18"/>
          </w:rPr>
          <w:t>privacy@acu.edu.au</w:t>
        </w:r>
      </w:hyperlink>
      <w:r w:rsidRPr="00D64BB0">
        <w:rPr>
          <w:sz w:val="18"/>
        </w:rPr>
        <w:t xml:space="preserve">) regarding your right to receive </w:t>
      </w:r>
      <w:r w:rsidR="00362FD9">
        <w:rPr>
          <w:sz w:val="18"/>
        </w:rPr>
        <w:t xml:space="preserve">your </w:t>
      </w:r>
      <w:r w:rsidRPr="00D64BB0">
        <w:rPr>
          <w:sz w:val="18"/>
        </w:rPr>
        <w:t>personal information</w:t>
      </w:r>
      <w:r w:rsidR="00362FD9">
        <w:rPr>
          <w:sz w:val="18"/>
        </w:rPr>
        <w:t xml:space="preserve">, </w:t>
      </w:r>
      <w:r w:rsidRPr="00D64BB0">
        <w:rPr>
          <w:sz w:val="18"/>
        </w:rPr>
        <w:t>restrict or object to the processing of your personal information</w:t>
      </w:r>
      <w:r w:rsidR="00FF478E">
        <w:rPr>
          <w:sz w:val="18"/>
        </w:rPr>
        <w:t xml:space="preserve">, </w:t>
      </w:r>
      <w:r w:rsidRPr="00D64BB0">
        <w:rPr>
          <w:sz w:val="18"/>
        </w:rPr>
        <w:t xml:space="preserve">to erase your personal information </w:t>
      </w:r>
      <w:r w:rsidR="00B41199">
        <w:rPr>
          <w:sz w:val="18"/>
        </w:rPr>
        <w:t xml:space="preserve">or </w:t>
      </w:r>
      <w:r w:rsidRPr="00D64BB0">
        <w:rPr>
          <w:sz w:val="18"/>
        </w:rPr>
        <w:t xml:space="preserve">withdraw </w:t>
      </w:r>
      <w:r w:rsidR="00B41199">
        <w:rPr>
          <w:sz w:val="18"/>
        </w:rPr>
        <w:t>your</w:t>
      </w:r>
      <w:r w:rsidRPr="00D64BB0">
        <w:rPr>
          <w:sz w:val="18"/>
        </w:rPr>
        <w:t xml:space="preserve"> consent</w:t>
      </w:r>
      <w:r w:rsidR="00B41199">
        <w:rPr>
          <w:sz w:val="18"/>
        </w:rPr>
        <w:t xml:space="preserve">. </w:t>
      </w:r>
      <w:r w:rsidRPr="00D64BB0">
        <w:rPr>
          <w:sz w:val="18"/>
        </w:rPr>
        <w:t xml:space="preserve">If you </w:t>
      </w:r>
      <w:proofErr w:type="gramStart"/>
      <w:r w:rsidRPr="00D64BB0">
        <w:rPr>
          <w:sz w:val="18"/>
        </w:rPr>
        <w:t>are located in</w:t>
      </w:r>
      <w:proofErr w:type="gramEnd"/>
      <w:r w:rsidRPr="00D64BB0">
        <w:rPr>
          <w:sz w:val="18"/>
        </w:rPr>
        <w:t xml:space="preserve"> China and the Personal Information Protection Law (PIPL) relates to you, you may also contact ACU (to: </w:t>
      </w:r>
      <w:hyperlink r:id="rId13" w:history="1">
        <w:r w:rsidRPr="00D64BB0">
          <w:rPr>
            <w:sz w:val="18"/>
          </w:rPr>
          <w:t>privacy@acu.edu.au</w:t>
        </w:r>
      </w:hyperlink>
      <w:r w:rsidRPr="00D64BB0">
        <w:rPr>
          <w:sz w:val="18"/>
        </w:rPr>
        <w:t>) to exercise your rights.</w:t>
      </w:r>
    </w:p>
    <w:sectPr w:rsidR="00216D19" w:rsidRPr="00381020" w:rsidSect="00386DDB">
      <w:headerReference w:type="first" r:id="rId14"/>
      <w:pgSz w:w="11906" w:h="16838"/>
      <w:pgMar w:top="2319" w:right="720" w:bottom="1134"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5BA5F" w14:textId="77777777" w:rsidR="0038761B" w:rsidRDefault="0038761B" w:rsidP="00C1064B">
      <w:pPr>
        <w:spacing w:after="0" w:line="240" w:lineRule="auto"/>
      </w:pPr>
      <w:r>
        <w:separator/>
      </w:r>
    </w:p>
  </w:endnote>
  <w:endnote w:type="continuationSeparator" w:id="0">
    <w:p w14:paraId="60D61C34" w14:textId="77777777" w:rsidR="0038761B" w:rsidRDefault="0038761B" w:rsidP="00C10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r:id="rId1" w:fontKey="{66246DC1-4489-4D61-8778-B09185615058}"/>
    <w:embedBold r:id="rId2" w:fontKey="{22511C64-2883-4F31-B5DC-F0785EDDC7BB}"/>
    <w:embedItalic r:id="rId3" w:fontKey="{87537F35-8951-4E3A-A39E-AAEA7A19A552}"/>
  </w:font>
  <w:font w:name="Calibri">
    <w:panose1 w:val="020F0502020204030204"/>
    <w:charset w:val="00"/>
    <w:family w:val="swiss"/>
    <w:pitch w:val="variable"/>
    <w:sig w:usb0="E4002EFF" w:usb1="C000247B" w:usb2="00000009" w:usb3="00000000" w:csb0="000001FF" w:csb1="00000000"/>
    <w:embedRegular r:id="rId4" w:fontKey="{2661F857-E5E4-48DF-A15B-514F941ECA7B}"/>
    <w:embedBold r:id="rId5" w:fontKey="{E8065A62-0559-4F72-8EC3-B7D388919E44}"/>
    <w:embedItalic r:id="rId6" w:fontKey="{CA533CDB-DFA6-42D6-9FEB-6556ECE6E447}"/>
  </w:font>
  <w:font w:name="Calibri Light">
    <w:panose1 w:val="020F0302020204030204"/>
    <w:charset w:val="00"/>
    <w:family w:val="swiss"/>
    <w:pitch w:val="variable"/>
    <w:sig w:usb0="E4002EFF" w:usb1="C000247B" w:usb2="00000009" w:usb3="00000000" w:csb0="000001FF" w:csb1="00000000"/>
    <w:embedRegular r:id="rId7" w:fontKey="{625D2453-F4BA-4924-BD5D-05BE234FF3AF}"/>
    <w:embedItalic r:id="rId8" w:fontKey="{53B1C63D-AF2D-4175-9D65-152FA702128A}"/>
  </w:font>
  <w:font w:name="MS Gothic">
    <w:altName w:val="ＭＳ ゴシック"/>
    <w:panose1 w:val="020B0609070205080204"/>
    <w:charset w:val="80"/>
    <w:family w:val="modern"/>
    <w:pitch w:val="fixed"/>
    <w:sig w:usb0="E00002FF" w:usb1="6AC7FDFB" w:usb2="08000012" w:usb3="00000000" w:csb0="000200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73B21" w14:textId="77777777" w:rsidR="0038761B" w:rsidRDefault="0038761B" w:rsidP="00C1064B">
      <w:pPr>
        <w:spacing w:after="0" w:line="240" w:lineRule="auto"/>
      </w:pPr>
      <w:r>
        <w:separator/>
      </w:r>
    </w:p>
  </w:footnote>
  <w:footnote w:type="continuationSeparator" w:id="0">
    <w:p w14:paraId="643DD635" w14:textId="77777777" w:rsidR="0038761B" w:rsidRDefault="0038761B" w:rsidP="00C106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EA326" w14:textId="76AF0799" w:rsidR="00386DDB" w:rsidRDefault="00386DDB" w:rsidP="00386DDB">
    <w:pPr>
      <w:pStyle w:val="Header"/>
      <w:jc w:val="both"/>
    </w:pPr>
    <w:r>
      <w:rPr>
        <w:noProof/>
        <w:lang w:val="en-US"/>
      </w:rPr>
      <w:drawing>
        <wp:anchor distT="0" distB="0" distL="114300" distR="114300" simplePos="0" relativeHeight="251658240" behindDoc="1" locked="0" layoutInCell="1" allowOverlap="1" wp14:anchorId="38EC81EE" wp14:editId="12870128">
          <wp:simplePos x="0" y="0"/>
          <wp:positionH relativeFrom="column">
            <wp:posOffset>5023323</wp:posOffset>
          </wp:positionH>
          <wp:positionV relativeFrom="paragraph">
            <wp:posOffset>0</wp:posOffset>
          </wp:positionV>
          <wp:extent cx="1602478" cy="579600"/>
          <wp:effectExtent l="0" t="0" r="0" b="5080"/>
          <wp:wrapNone/>
          <wp:docPr id="3" name="Picture 3"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478" cy="579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A9A6A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39EDF6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3EFBD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8DCAAB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7C6B79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B8C492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EDA139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94E3CB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A74482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D5E1C1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772096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BD6C94"/>
    <w:multiLevelType w:val="hybridMultilevel"/>
    <w:tmpl w:val="79AE75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9284EF0"/>
    <w:multiLevelType w:val="hybridMultilevel"/>
    <w:tmpl w:val="39DC2B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A544E7"/>
    <w:multiLevelType w:val="hybridMultilevel"/>
    <w:tmpl w:val="2DCAF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52A35B0"/>
    <w:multiLevelType w:val="hybridMultilevel"/>
    <w:tmpl w:val="22EAACD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6E963C60"/>
    <w:multiLevelType w:val="hybridMultilevel"/>
    <w:tmpl w:val="F87C6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1"/>
  </w:num>
  <w:num w:numId="12">
    <w:abstractNumId w:val="0"/>
  </w:num>
  <w:num w:numId="13">
    <w:abstractNumId w:val="14"/>
  </w:num>
  <w:num w:numId="14">
    <w:abstractNumId w:val="12"/>
  </w:num>
  <w:num w:numId="15">
    <w:abstractNumId w:val="1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A02"/>
    <w:rsid w:val="00002A6C"/>
    <w:rsid w:val="00005610"/>
    <w:rsid w:val="0001095F"/>
    <w:rsid w:val="00012CF7"/>
    <w:rsid w:val="00052D5D"/>
    <w:rsid w:val="000C7EE3"/>
    <w:rsid w:val="00135085"/>
    <w:rsid w:val="00140F9B"/>
    <w:rsid w:val="0014789B"/>
    <w:rsid w:val="00176162"/>
    <w:rsid w:val="0018316E"/>
    <w:rsid w:val="001C1A04"/>
    <w:rsid w:val="001F5267"/>
    <w:rsid w:val="00216D19"/>
    <w:rsid w:val="00227D6C"/>
    <w:rsid w:val="00237858"/>
    <w:rsid w:val="00254002"/>
    <w:rsid w:val="0025520C"/>
    <w:rsid w:val="00256732"/>
    <w:rsid w:val="00276376"/>
    <w:rsid w:val="002763E5"/>
    <w:rsid w:val="00287709"/>
    <w:rsid w:val="00287DC6"/>
    <w:rsid w:val="002B0FBB"/>
    <w:rsid w:val="002B277D"/>
    <w:rsid w:val="002F52C4"/>
    <w:rsid w:val="00307D26"/>
    <w:rsid w:val="00310252"/>
    <w:rsid w:val="00323454"/>
    <w:rsid w:val="00341190"/>
    <w:rsid w:val="003434A1"/>
    <w:rsid w:val="00350C09"/>
    <w:rsid w:val="0035336F"/>
    <w:rsid w:val="00362FD9"/>
    <w:rsid w:val="00370AA6"/>
    <w:rsid w:val="00372FFF"/>
    <w:rsid w:val="00375B55"/>
    <w:rsid w:val="00381020"/>
    <w:rsid w:val="00383731"/>
    <w:rsid w:val="00386DDB"/>
    <w:rsid w:val="0038761B"/>
    <w:rsid w:val="00392431"/>
    <w:rsid w:val="00395FF2"/>
    <w:rsid w:val="003A2C6B"/>
    <w:rsid w:val="003C230A"/>
    <w:rsid w:val="003C2D31"/>
    <w:rsid w:val="003C7636"/>
    <w:rsid w:val="003E2068"/>
    <w:rsid w:val="004054CF"/>
    <w:rsid w:val="00461D7B"/>
    <w:rsid w:val="00471A72"/>
    <w:rsid w:val="004754A2"/>
    <w:rsid w:val="00481F2E"/>
    <w:rsid w:val="00497B0C"/>
    <w:rsid w:val="004A1D1C"/>
    <w:rsid w:val="004A5FC4"/>
    <w:rsid w:val="004B4620"/>
    <w:rsid w:val="004E0427"/>
    <w:rsid w:val="004E06DA"/>
    <w:rsid w:val="004E2852"/>
    <w:rsid w:val="004F219C"/>
    <w:rsid w:val="00506F8E"/>
    <w:rsid w:val="00510FE6"/>
    <w:rsid w:val="00512E93"/>
    <w:rsid w:val="00520524"/>
    <w:rsid w:val="00525B4C"/>
    <w:rsid w:val="0053472C"/>
    <w:rsid w:val="005635F9"/>
    <w:rsid w:val="00573B4A"/>
    <w:rsid w:val="00573F90"/>
    <w:rsid w:val="00594ACB"/>
    <w:rsid w:val="005E65DF"/>
    <w:rsid w:val="005F3ECF"/>
    <w:rsid w:val="0060640E"/>
    <w:rsid w:val="0061767F"/>
    <w:rsid w:val="00626C2B"/>
    <w:rsid w:val="00641DDF"/>
    <w:rsid w:val="00656278"/>
    <w:rsid w:val="00663438"/>
    <w:rsid w:val="006657EB"/>
    <w:rsid w:val="0067026E"/>
    <w:rsid w:val="00671414"/>
    <w:rsid w:val="00691004"/>
    <w:rsid w:val="006B63F5"/>
    <w:rsid w:val="006F76B8"/>
    <w:rsid w:val="00704B7D"/>
    <w:rsid w:val="0071447D"/>
    <w:rsid w:val="0071669D"/>
    <w:rsid w:val="00723CB1"/>
    <w:rsid w:val="00740714"/>
    <w:rsid w:val="00765314"/>
    <w:rsid w:val="00783FA8"/>
    <w:rsid w:val="007902F2"/>
    <w:rsid w:val="007C5AA5"/>
    <w:rsid w:val="007C69F3"/>
    <w:rsid w:val="007D615B"/>
    <w:rsid w:val="007E230F"/>
    <w:rsid w:val="00803C3D"/>
    <w:rsid w:val="00826289"/>
    <w:rsid w:val="00867936"/>
    <w:rsid w:val="00884231"/>
    <w:rsid w:val="00897167"/>
    <w:rsid w:val="008A736F"/>
    <w:rsid w:val="008B33C2"/>
    <w:rsid w:val="008F1ED7"/>
    <w:rsid w:val="00907A4B"/>
    <w:rsid w:val="00926A02"/>
    <w:rsid w:val="009412B8"/>
    <w:rsid w:val="00946408"/>
    <w:rsid w:val="0098241B"/>
    <w:rsid w:val="009B046A"/>
    <w:rsid w:val="009C1817"/>
    <w:rsid w:val="00A00266"/>
    <w:rsid w:val="00A0519F"/>
    <w:rsid w:val="00A15992"/>
    <w:rsid w:val="00A21462"/>
    <w:rsid w:val="00A75100"/>
    <w:rsid w:val="00A8316C"/>
    <w:rsid w:val="00A9063F"/>
    <w:rsid w:val="00AA10E1"/>
    <w:rsid w:val="00AE2F75"/>
    <w:rsid w:val="00B12A1B"/>
    <w:rsid w:val="00B41199"/>
    <w:rsid w:val="00B53F16"/>
    <w:rsid w:val="00B57FC0"/>
    <w:rsid w:val="00B71C2C"/>
    <w:rsid w:val="00B92389"/>
    <w:rsid w:val="00BA260C"/>
    <w:rsid w:val="00BE425F"/>
    <w:rsid w:val="00BF3325"/>
    <w:rsid w:val="00C04185"/>
    <w:rsid w:val="00C1064B"/>
    <w:rsid w:val="00C228AE"/>
    <w:rsid w:val="00C326F5"/>
    <w:rsid w:val="00C363C0"/>
    <w:rsid w:val="00C717D7"/>
    <w:rsid w:val="00C7564A"/>
    <w:rsid w:val="00C7701B"/>
    <w:rsid w:val="00CD4787"/>
    <w:rsid w:val="00CE4105"/>
    <w:rsid w:val="00D10B82"/>
    <w:rsid w:val="00D24E9C"/>
    <w:rsid w:val="00D45DB5"/>
    <w:rsid w:val="00D47649"/>
    <w:rsid w:val="00D501D3"/>
    <w:rsid w:val="00D53960"/>
    <w:rsid w:val="00D53FD5"/>
    <w:rsid w:val="00D64BB0"/>
    <w:rsid w:val="00D85F8D"/>
    <w:rsid w:val="00D92F9B"/>
    <w:rsid w:val="00D955F6"/>
    <w:rsid w:val="00DA6A33"/>
    <w:rsid w:val="00DC745A"/>
    <w:rsid w:val="00DD1A1B"/>
    <w:rsid w:val="00DF2074"/>
    <w:rsid w:val="00E10C2E"/>
    <w:rsid w:val="00E12EA4"/>
    <w:rsid w:val="00E216FD"/>
    <w:rsid w:val="00E23326"/>
    <w:rsid w:val="00E7222E"/>
    <w:rsid w:val="00E84B24"/>
    <w:rsid w:val="00E90F11"/>
    <w:rsid w:val="00EA375B"/>
    <w:rsid w:val="00EA60BE"/>
    <w:rsid w:val="00EB5A4C"/>
    <w:rsid w:val="00EC136A"/>
    <w:rsid w:val="00ED1C2A"/>
    <w:rsid w:val="00ED55C4"/>
    <w:rsid w:val="00F0245D"/>
    <w:rsid w:val="00F22565"/>
    <w:rsid w:val="00F433EF"/>
    <w:rsid w:val="00F54B87"/>
    <w:rsid w:val="00F56667"/>
    <w:rsid w:val="00F90E8D"/>
    <w:rsid w:val="00FB516D"/>
    <w:rsid w:val="00FB7B56"/>
    <w:rsid w:val="00FC3B57"/>
    <w:rsid w:val="00FD3A6D"/>
    <w:rsid w:val="00FD3CC2"/>
    <w:rsid w:val="00FD640B"/>
    <w:rsid w:val="00FF478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81690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HAnsi" w:hAnsi="Georgia" w:cstheme="minorBidi"/>
        <w:color w:val="3D3935"/>
        <w:sz w:val="18"/>
        <w:szCs w:val="18"/>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qFormat="1"/>
    <w:lsdException w:name="heading 3" w:semiHidden="1" w:uiPriority="9"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lsdException w:name="List Bullet 4" w:semiHidden="1" w:unhideWhenUsed="1"/>
    <w:lsdException w:name="List Bullet 5" w:semiHidden="1" w:unhideWhenUsed="1"/>
    <w:lsdException w:name="List Number 2" w:semiHidden="1"/>
    <w:lsdException w:name="List Number 3" w:semiHidden="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atentStyles>
  <w:style w:type="paragraph" w:default="1" w:styleId="Normal">
    <w:name w:val="Normal"/>
    <w:semiHidden/>
    <w:qFormat/>
    <w:rsid w:val="00EA60BE"/>
  </w:style>
  <w:style w:type="paragraph" w:styleId="Heading1">
    <w:name w:val="heading 1"/>
    <w:basedOn w:val="Normal"/>
    <w:next w:val="Normal"/>
    <w:link w:val="Heading1Char"/>
    <w:uiPriority w:val="9"/>
    <w:semiHidden/>
    <w:qFormat/>
    <w:locked/>
    <w:rsid w:val="00C1064B"/>
    <w:pPr>
      <w:keepNext/>
      <w:keepLines/>
      <w:spacing w:before="240" w:after="0"/>
      <w:outlineLvl w:val="0"/>
    </w:pPr>
    <w:rPr>
      <w:rFonts w:asciiTheme="majorHAnsi" w:eastAsiaTheme="majorEastAsia" w:hAnsiTheme="majorHAnsi" w:cstheme="majorBidi"/>
      <w:color w:val="B50D09" w:themeColor="accent1" w:themeShade="BF"/>
      <w:sz w:val="32"/>
      <w:szCs w:val="32"/>
    </w:rPr>
  </w:style>
  <w:style w:type="paragraph" w:styleId="Heading4">
    <w:name w:val="heading 4"/>
    <w:basedOn w:val="Normal"/>
    <w:next w:val="Normal"/>
    <w:link w:val="Heading4Char"/>
    <w:uiPriority w:val="9"/>
    <w:semiHidden/>
    <w:qFormat/>
    <w:locked/>
    <w:rsid w:val="00386DDB"/>
    <w:pPr>
      <w:keepNext/>
      <w:keepLines/>
      <w:spacing w:before="40" w:after="0"/>
      <w:outlineLvl w:val="3"/>
    </w:pPr>
    <w:rPr>
      <w:rFonts w:asciiTheme="majorHAnsi" w:eastAsiaTheme="majorEastAsia" w:hAnsiTheme="majorHAnsi" w:cstheme="majorBidi"/>
      <w:i/>
      <w:iCs/>
      <w:color w:val="B50D0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A60BE"/>
    <w:rPr>
      <w:rFonts w:asciiTheme="majorHAnsi" w:eastAsiaTheme="majorEastAsia" w:hAnsiTheme="majorHAnsi" w:cstheme="majorBidi"/>
      <w:color w:val="B50D09" w:themeColor="accent1" w:themeShade="BF"/>
      <w:sz w:val="32"/>
      <w:szCs w:val="32"/>
    </w:rPr>
  </w:style>
  <w:style w:type="paragraph" w:styleId="Header">
    <w:name w:val="header"/>
    <w:basedOn w:val="Normal"/>
    <w:link w:val="HeaderChar"/>
    <w:locked/>
    <w:rsid w:val="00C1064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A60BE"/>
  </w:style>
  <w:style w:type="paragraph" w:styleId="Footer">
    <w:name w:val="footer"/>
    <w:basedOn w:val="Normal"/>
    <w:link w:val="FooterChar"/>
    <w:uiPriority w:val="99"/>
    <w:semiHidden/>
    <w:locked/>
    <w:rsid w:val="00C1064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A60BE"/>
  </w:style>
  <w:style w:type="paragraph" w:customStyle="1" w:styleId="BasicParagraph">
    <w:name w:val="[Basic Paragraph]"/>
    <w:basedOn w:val="Normal"/>
    <w:uiPriority w:val="99"/>
    <w:semiHidden/>
    <w:locked/>
    <w:rsid w:val="00C1064B"/>
    <w:pPr>
      <w:autoSpaceDE w:val="0"/>
      <w:autoSpaceDN w:val="0"/>
      <w:adjustRightInd w:val="0"/>
      <w:spacing w:after="0" w:line="288" w:lineRule="auto"/>
      <w:textAlignment w:val="center"/>
    </w:pPr>
    <w:rPr>
      <w:rFonts w:ascii="Minion Pro" w:hAnsi="Minion Pro" w:cs="Minion Pro"/>
      <w:color w:val="000000"/>
      <w:sz w:val="24"/>
      <w:szCs w:val="24"/>
      <w:lang w:val="en-US"/>
    </w:rPr>
  </w:style>
  <w:style w:type="character" w:styleId="PlaceholderText">
    <w:name w:val="Placeholder Text"/>
    <w:basedOn w:val="DefaultParagraphFont"/>
    <w:uiPriority w:val="99"/>
    <w:semiHidden/>
    <w:locked/>
    <w:rsid w:val="00573F90"/>
    <w:rPr>
      <w:color w:val="808080"/>
    </w:rPr>
  </w:style>
  <w:style w:type="paragraph" w:customStyle="1" w:styleId="ACUNameStyle">
    <w:name w:val="ACUNameStyle"/>
    <w:basedOn w:val="NoSpacing"/>
    <w:link w:val="ACUNameStyleChar"/>
    <w:autoRedefine/>
    <w:qFormat/>
    <w:rsid w:val="00461D7B"/>
    <w:rPr>
      <w:rFonts w:ascii="Arial" w:hAnsi="Arial"/>
      <w:b/>
      <w:noProof/>
      <w:color w:val="F2120C"/>
      <w:sz w:val="24"/>
    </w:rPr>
  </w:style>
  <w:style w:type="paragraph" w:customStyle="1" w:styleId="ACUPersonalisedTitleStyle">
    <w:name w:val="ACUPersonalisedTitleStyle"/>
    <w:basedOn w:val="NoSpacing"/>
    <w:link w:val="ACUPersonalisedTitleStyleChar"/>
    <w:autoRedefine/>
    <w:qFormat/>
    <w:rsid w:val="003C2D31"/>
    <w:rPr>
      <w:color w:val="3C1053"/>
    </w:rPr>
  </w:style>
  <w:style w:type="character" w:customStyle="1" w:styleId="ACUNameStyleChar">
    <w:name w:val="ACUNameStyle Char"/>
    <w:basedOn w:val="DefaultParagraphFont"/>
    <w:link w:val="ACUNameStyle"/>
    <w:rsid w:val="00461D7B"/>
    <w:rPr>
      <w:rFonts w:ascii="Arial" w:hAnsi="Arial"/>
      <w:b/>
      <w:noProof/>
      <w:color w:val="F2120C"/>
      <w:sz w:val="24"/>
    </w:rPr>
  </w:style>
  <w:style w:type="paragraph" w:customStyle="1" w:styleId="ACUAddressStyle">
    <w:name w:val="ACUAddressStyle"/>
    <w:basedOn w:val="NoSpacing"/>
    <w:link w:val="ACUAddressStyleChar"/>
    <w:autoRedefine/>
    <w:qFormat/>
    <w:rsid w:val="00FB516D"/>
    <w:rPr>
      <w:noProof/>
      <w:color w:val="8C857B"/>
    </w:rPr>
  </w:style>
  <w:style w:type="character" w:customStyle="1" w:styleId="ACUPersonalisedTitleStyleChar">
    <w:name w:val="ACUPersonalisedTitleStyle Char"/>
    <w:basedOn w:val="ACUNameStyleChar"/>
    <w:link w:val="ACUPersonalisedTitleStyle"/>
    <w:rsid w:val="00DF2074"/>
    <w:rPr>
      <w:rFonts w:ascii="Georgia" w:hAnsi="Georgia"/>
      <w:b/>
      <w:noProof/>
      <w:color w:val="3C1053"/>
      <w:sz w:val="18"/>
    </w:rPr>
  </w:style>
  <w:style w:type="table" w:styleId="TableGrid">
    <w:name w:val="Table Grid"/>
    <w:basedOn w:val="TableNormal"/>
    <w:uiPriority w:val="39"/>
    <w:locked/>
    <w:rsid w:val="00341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UAddressStyleChar">
    <w:name w:val="ACUAddressStyle Char"/>
    <w:basedOn w:val="ACUPersonalisedTitleStyleChar"/>
    <w:link w:val="ACUAddressStyle"/>
    <w:rsid w:val="00FB516D"/>
    <w:rPr>
      <w:rFonts w:ascii="Georgia" w:hAnsi="Georgia"/>
      <w:b/>
      <w:noProof/>
      <w:color w:val="8C857B"/>
      <w:sz w:val="18"/>
    </w:rPr>
  </w:style>
  <w:style w:type="paragraph" w:styleId="NoSpacing">
    <w:name w:val="No Spacing"/>
    <w:link w:val="NoSpacingChar"/>
    <w:uiPriority w:val="1"/>
    <w:semiHidden/>
    <w:qFormat/>
    <w:locked/>
    <w:rsid w:val="0071447D"/>
    <w:pPr>
      <w:spacing w:after="0" w:line="240" w:lineRule="auto"/>
    </w:pPr>
  </w:style>
  <w:style w:type="paragraph" w:customStyle="1" w:styleId="ACUContentHeading">
    <w:name w:val="ACUContentHeading"/>
    <w:basedOn w:val="NoSpacing"/>
    <w:link w:val="ACUContentHeadingChar"/>
    <w:semiHidden/>
    <w:qFormat/>
    <w:locked/>
    <w:rsid w:val="00E84B24"/>
    <w:rPr>
      <w:rFonts w:ascii="Arial" w:hAnsi="Arial"/>
      <w:b/>
    </w:rPr>
  </w:style>
  <w:style w:type="paragraph" w:customStyle="1" w:styleId="ACUContentBody">
    <w:name w:val="ACUContentBody"/>
    <w:basedOn w:val="NoSpacing"/>
    <w:link w:val="ACUContentBodyChar"/>
    <w:semiHidden/>
    <w:qFormat/>
    <w:locked/>
    <w:rsid w:val="00E84B24"/>
  </w:style>
  <w:style w:type="character" w:customStyle="1" w:styleId="ACUContentHeadingChar">
    <w:name w:val="ACUContentHeading Char"/>
    <w:basedOn w:val="DefaultParagraphFont"/>
    <w:link w:val="ACUContentHeading"/>
    <w:semiHidden/>
    <w:rsid w:val="00EA60BE"/>
    <w:rPr>
      <w:rFonts w:ascii="Arial" w:hAnsi="Arial"/>
      <w:b/>
      <w:color w:val="3D3935"/>
      <w:sz w:val="18"/>
    </w:rPr>
  </w:style>
  <w:style w:type="character" w:customStyle="1" w:styleId="ACUContentBodyChar">
    <w:name w:val="ACUContentBody Char"/>
    <w:basedOn w:val="DefaultParagraphFont"/>
    <w:link w:val="ACUContentBody"/>
    <w:semiHidden/>
    <w:rsid w:val="00EA60BE"/>
    <w:rPr>
      <w:rFonts w:ascii="Georgia" w:hAnsi="Georgia"/>
      <w:color w:val="3D3935"/>
      <w:sz w:val="18"/>
    </w:rPr>
  </w:style>
  <w:style w:type="paragraph" w:customStyle="1" w:styleId="ACUMajorHeading">
    <w:name w:val="ACUMajorHeading"/>
    <w:basedOn w:val="NoSpacing"/>
    <w:link w:val="ACUMajorHeadingChar"/>
    <w:autoRedefine/>
    <w:qFormat/>
    <w:rsid w:val="00461D7B"/>
    <w:pPr>
      <w:spacing w:after="714"/>
    </w:pPr>
    <w:rPr>
      <w:rFonts w:ascii="Arial" w:hAnsi="Arial"/>
      <w:b/>
      <w:color w:val="3C1053"/>
      <w:spacing w:val="-20"/>
      <w:kern w:val="30"/>
      <w:sz w:val="60"/>
      <w:szCs w:val="60"/>
    </w:rPr>
  </w:style>
  <w:style w:type="paragraph" w:customStyle="1" w:styleId="ACULead-in">
    <w:name w:val="ACULead-in"/>
    <w:basedOn w:val="NoSpacing"/>
    <w:link w:val="ACULead-inChar"/>
    <w:autoRedefine/>
    <w:qFormat/>
    <w:rsid w:val="00F433EF"/>
    <w:pPr>
      <w:spacing w:after="320"/>
    </w:pPr>
    <w:rPr>
      <w:color w:val="3C1053"/>
      <w:sz w:val="28"/>
    </w:rPr>
  </w:style>
  <w:style w:type="character" w:customStyle="1" w:styleId="NoSpacingChar">
    <w:name w:val="No Spacing Char"/>
    <w:basedOn w:val="DefaultParagraphFont"/>
    <w:link w:val="NoSpacing"/>
    <w:uiPriority w:val="1"/>
    <w:semiHidden/>
    <w:rsid w:val="00EA60BE"/>
  </w:style>
  <w:style w:type="character" w:customStyle="1" w:styleId="ACUMajorHeadingChar">
    <w:name w:val="ACUMajorHeading Char"/>
    <w:basedOn w:val="NoSpacingChar"/>
    <w:link w:val="ACUMajorHeading"/>
    <w:rsid w:val="00461D7B"/>
    <w:rPr>
      <w:rFonts w:ascii="Arial" w:hAnsi="Arial"/>
      <w:b/>
      <w:color w:val="3C1053"/>
      <w:spacing w:val="-20"/>
      <w:kern w:val="30"/>
      <w:sz w:val="60"/>
      <w:szCs w:val="60"/>
    </w:rPr>
  </w:style>
  <w:style w:type="paragraph" w:customStyle="1" w:styleId="ACUSubheading-Level1">
    <w:name w:val="ACUSubheading-Level1"/>
    <w:basedOn w:val="NoSpacing"/>
    <w:link w:val="ACUSubheading-Level1Char"/>
    <w:autoRedefine/>
    <w:qFormat/>
    <w:rsid w:val="00386DDB"/>
    <w:pPr>
      <w:spacing w:before="60" w:after="20"/>
      <w:ind w:left="-105"/>
    </w:pPr>
    <w:rPr>
      <w:rFonts w:ascii="Arial" w:hAnsi="Arial"/>
      <w:caps/>
      <w:color w:val="F2120C"/>
    </w:rPr>
  </w:style>
  <w:style w:type="character" w:customStyle="1" w:styleId="ACULead-inChar">
    <w:name w:val="ACULead-in Char"/>
    <w:basedOn w:val="NoSpacingChar"/>
    <w:link w:val="ACULead-in"/>
    <w:rsid w:val="00F433EF"/>
    <w:rPr>
      <w:rFonts w:ascii="Georgia" w:hAnsi="Georgia"/>
      <w:color w:val="3C1053"/>
      <w:sz w:val="28"/>
    </w:rPr>
  </w:style>
  <w:style w:type="paragraph" w:customStyle="1" w:styleId="ACUSubheading-Level2">
    <w:name w:val="ACUSubheading-Level2"/>
    <w:basedOn w:val="NoSpacing"/>
    <w:link w:val="ACUSubheading-Level2Char"/>
    <w:autoRedefine/>
    <w:qFormat/>
    <w:rsid w:val="00310252"/>
    <w:pPr>
      <w:spacing w:before="20" w:after="10"/>
    </w:pPr>
    <w:rPr>
      <w:b/>
    </w:rPr>
  </w:style>
  <w:style w:type="character" w:customStyle="1" w:styleId="ACUSubheading-Level1Char">
    <w:name w:val="ACUSubheading-Level1 Char"/>
    <w:basedOn w:val="NoSpacingChar"/>
    <w:link w:val="ACUSubheading-Level1"/>
    <w:rsid w:val="00386DDB"/>
    <w:rPr>
      <w:rFonts w:ascii="Arial" w:hAnsi="Arial"/>
      <w:caps/>
      <w:color w:val="F2120C"/>
    </w:rPr>
  </w:style>
  <w:style w:type="paragraph" w:customStyle="1" w:styleId="ACUBodyCopy">
    <w:name w:val="ACUBodyCopy"/>
    <w:basedOn w:val="ACUSubheading-Level2"/>
    <w:link w:val="ACUBodyCopyChar"/>
    <w:autoRedefine/>
    <w:qFormat/>
    <w:rsid w:val="00005610"/>
    <w:pPr>
      <w:spacing w:before="0" w:after="20"/>
    </w:pPr>
    <w:rPr>
      <w:b w:val="0"/>
      <w:sz w:val="20"/>
    </w:rPr>
  </w:style>
  <w:style w:type="character" w:customStyle="1" w:styleId="ACUSubheading-Level2Char">
    <w:name w:val="ACUSubheading-Level2 Char"/>
    <w:basedOn w:val="NoSpacingChar"/>
    <w:link w:val="ACUSubheading-Level2"/>
    <w:rsid w:val="00310252"/>
    <w:rPr>
      <w:rFonts w:ascii="Georgia" w:hAnsi="Georgia"/>
      <w:b/>
      <w:color w:val="3D3935"/>
      <w:sz w:val="18"/>
    </w:rPr>
  </w:style>
  <w:style w:type="paragraph" w:customStyle="1" w:styleId="ACUSubheading-Level3">
    <w:name w:val="ACUSubheading-Level3"/>
    <w:basedOn w:val="ACUSubheading-Level2"/>
    <w:link w:val="ACUSubheading-Level3Char"/>
    <w:autoRedefine/>
    <w:qFormat/>
    <w:rsid w:val="00310252"/>
    <w:rPr>
      <w:b w:val="0"/>
      <w:i/>
    </w:rPr>
  </w:style>
  <w:style w:type="character" w:customStyle="1" w:styleId="ACUBodyCopyChar">
    <w:name w:val="ACUBodyCopy Char"/>
    <w:basedOn w:val="ACUSubheading-Level2Char"/>
    <w:link w:val="ACUBodyCopy"/>
    <w:rsid w:val="00005610"/>
    <w:rPr>
      <w:rFonts w:ascii="Georgia" w:hAnsi="Georgia"/>
      <w:b w:val="0"/>
      <w:color w:val="3D3935"/>
      <w:sz w:val="20"/>
    </w:rPr>
  </w:style>
  <w:style w:type="character" w:customStyle="1" w:styleId="ACUSubheading-Level3Char">
    <w:name w:val="ACUSubheading-Level3 Char"/>
    <w:basedOn w:val="ACUSubheading-Level2Char"/>
    <w:link w:val="ACUSubheading-Level3"/>
    <w:rsid w:val="00310252"/>
    <w:rPr>
      <w:rFonts w:ascii="Georgia" w:hAnsi="Georgia"/>
      <w:b w:val="0"/>
      <w:i/>
      <w:color w:val="3D3935"/>
      <w:sz w:val="18"/>
    </w:rPr>
  </w:style>
  <w:style w:type="paragraph" w:styleId="BalloonText">
    <w:name w:val="Balloon Text"/>
    <w:basedOn w:val="Normal"/>
    <w:link w:val="BalloonTextChar"/>
    <w:uiPriority w:val="99"/>
    <w:semiHidden/>
    <w:locked/>
    <w:rsid w:val="00926A02"/>
    <w:pPr>
      <w:spacing w:after="0" w:line="240" w:lineRule="auto"/>
    </w:pPr>
    <w:rPr>
      <w:rFonts w:ascii="Lucida Grande" w:hAnsi="Lucida Grande" w:cs="Lucida Grande"/>
    </w:rPr>
  </w:style>
  <w:style w:type="character" w:customStyle="1" w:styleId="BalloonTextChar">
    <w:name w:val="Balloon Text Char"/>
    <w:basedOn w:val="DefaultParagraphFont"/>
    <w:link w:val="BalloonText"/>
    <w:uiPriority w:val="99"/>
    <w:semiHidden/>
    <w:rsid w:val="00926A02"/>
    <w:rPr>
      <w:rFonts w:ascii="Lucida Grande" w:hAnsi="Lucida Grande" w:cs="Lucida Grande"/>
    </w:rPr>
  </w:style>
  <w:style w:type="character" w:styleId="CommentReference">
    <w:name w:val="annotation reference"/>
    <w:basedOn w:val="DefaultParagraphFont"/>
    <w:uiPriority w:val="99"/>
    <w:unhideWhenUsed/>
    <w:locked/>
    <w:rsid w:val="00461D7B"/>
    <w:rPr>
      <w:sz w:val="18"/>
      <w:szCs w:val="18"/>
    </w:rPr>
  </w:style>
  <w:style w:type="character" w:customStyle="1" w:styleId="Heading4Char">
    <w:name w:val="Heading 4 Char"/>
    <w:basedOn w:val="DefaultParagraphFont"/>
    <w:link w:val="Heading4"/>
    <w:uiPriority w:val="9"/>
    <w:semiHidden/>
    <w:rsid w:val="00386DDB"/>
    <w:rPr>
      <w:rFonts w:asciiTheme="majorHAnsi" w:eastAsiaTheme="majorEastAsia" w:hAnsiTheme="majorHAnsi" w:cstheme="majorBidi"/>
      <w:i/>
      <w:iCs/>
      <w:color w:val="B50D09" w:themeColor="accent1" w:themeShade="BF"/>
    </w:rPr>
  </w:style>
  <w:style w:type="paragraph" w:styleId="BodyText">
    <w:name w:val="Body Text"/>
    <w:basedOn w:val="Normal"/>
    <w:link w:val="BodyTextChar"/>
    <w:locked/>
    <w:rsid w:val="00386DDB"/>
    <w:pPr>
      <w:spacing w:after="0" w:line="240" w:lineRule="auto"/>
      <w:jc w:val="both"/>
    </w:pPr>
    <w:rPr>
      <w:rFonts w:ascii="Arial" w:eastAsia="Times New Roman" w:hAnsi="Arial" w:cs="Arial"/>
      <w:color w:val="auto"/>
      <w:sz w:val="24"/>
      <w:szCs w:val="24"/>
      <w:lang w:val="en-US"/>
    </w:rPr>
  </w:style>
  <w:style w:type="character" w:customStyle="1" w:styleId="BodyTextChar">
    <w:name w:val="Body Text Char"/>
    <w:basedOn w:val="DefaultParagraphFont"/>
    <w:link w:val="BodyText"/>
    <w:rsid w:val="00386DDB"/>
    <w:rPr>
      <w:rFonts w:ascii="Arial" w:eastAsia="Times New Roman" w:hAnsi="Arial" w:cs="Arial"/>
      <w:color w:val="auto"/>
      <w:sz w:val="24"/>
      <w:szCs w:val="24"/>
      <w:lang w:val="en-US"/>
    </w:rPr>
  </w:style>
  <w:style w:type="paragraph" w:styleId="BodyTextIndent">
    <w:name w:val="Body Text Indent"/>
    <w:basedOn w:val="Normal"/>
    <w:link w:val="BodyTextIndentChar"/>
    <w:locked/>
    <w:rsid w:val="00386DDB"/>
    <w:pPr>
      <w:spacing w:after="0" w:line="240" w:lineRule="auto"/>
      <w:ind w:left="720" w:hanging="720"/>
      <w:jc w:val="both"/>
    </w:pPr>
    <w:rPr>
      <w:rFonts w:ascii="Arial" w:eastAsia="Times New Roman" w:hAnsi="Arial" w:cs="Arial"/>
      <w:color w:val="auto"/>
      <w:sz w:val="24"/>
      <w:szCs w:val="24"/>
      <w:lang w:val="en-US"/>
    </w:rPr>
  </w:style>
  <w:style w:type="character" w:customStyle="1" w:styleId="BodyTextIndentChar">
    <w:name w:val="Body Text Indent Char"/>
    <w:basedOn w:val="DefaultParagraphFont"/>
    <w:link w:val="BodyTextIndent"/>
    <w:rsid w:val="00386DDB"/>
    <w:rPr>
      <w:rFonts w:ascii="Arial" w:eastAsia="Times New Roman" w:hAnsi="Arial" w:cs="Arial"/>
      <w:color w:val="auto"/>
      <w:sz w:val="24"/>
      <w:szCs w:val="24"/>
      <w:lang w:val="en-US"/>
    </w:rPr>
  </w:style>
  <w:style w:type="paragraph" w:customStyle="1" w:styleId="Default">
    <w:name w:val="Default"/>
    <w:rsid w:val="00D64BB0"/>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locked/>
    <w:rsid w:val="00D64BB0"/>
    <w:pPr>
      <w:ind w:left="720"/>
      <w:contextualSpacing/>
    </w:pPr>
    <w:rPr>
      <w:rFonts w:asciiTheme="minorHAnsi" w:hAnsiTheme="minorHAns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vacy@acu.edu.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vacy@acu.edu.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u.edu.au/privac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New Brand Colors">
      <a:dk1>
        <a:sysClr val="windowText" lastClr="000000"/>
      </a:dk1>
      <a:lt1>
        <a:sysClr val="window" lastClr="FFFFFF"/>
      </a:lt1>
      <a:dk2>
        <a:srgbClr val="3D0F54"/>
      </a:dk2>
      <a:lt2>
        <a:srgbClr val="E7E6E6"/>
      </a:lt2>
      <a:accent1>
        <a:srgbClr val="F2120D"/>
      </a:accent1>
      <a:accent2>
        <a:srgbClr val="3D0F54"/>
      </a:accent2>
      <a:accent3>
        <a:srgbClr val="3D3935"/>
      </a:accent3>
      <a:accent4>
        <a:srgbClr val="8C857B"/>
      </a:accent4>
      <a:accent5>
        <a:srgbClr val="E8E3DB"/>
      </a:accent5>
      <a:accent6>
        <a:srgbClr val="F2120D"/>
      </a:accent6>
      <a:hlink>
        <a:srgbClr val="3D0F54"/>
      </a:hlink>
      <a:folHlink>
        <a:srgbClr val="3D3935"/>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7447810-a38d-453d-bd05-d7557a859f1f" xsi:nil="true"/>
    <lcf76f155ced4ddcb4097134ff3c332f xmlns="45090e3a-5845-4117-8763-5ec5e5de3b1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C87B0C072A4F4F8D43E8458938A028" ma:contentTypeVersion="19" ma:contentTypeDescription="Create a new document." ma:contentTypeScope="" ma:versionID="28f2149ea658b4dd705564b9db72fc07">
  <xsd:schema xmlns:xsd="http://www.w3.org/2001/XMLSchema" xmlns:xs="http://www.w3.org/2001/XMLSchema" xmlns:p="http://schemas.microsoft.com/office/2006/metadata/properties" xmlns:ns2="45090e3a-5845-4117-8763-5ec5e5de3b11" xmlns:ns3="87447810-a38d-453d-bd05-d7557a859f1f" targetNamespace="http://schemas.microsoft.com/office/2006/metadata/properties" ma:root="true" ma:fieldsID="f7eb74c1f0ad6ebef453877e85588427" ns2:_="" ns3:_="">
    <xsd:import namespace="45090e3a-5845-4117-8763-5ec5e5de3b11"/>
    <xsd:import namespace="87447810-a38d-453d-bd05-d7557a859f1f"/>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90e3a-5845-4117-8763-5ec5e5de3b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da5eb43-1a84-493d-b4e9-610ffd2826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7447810-a38d-453d-bd05-d7557a859f1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71f131a-bee2-472d-82c9-420a988ab98c}" ma:internalName="TaxCatchAll" ma:showField="CatchAllData" ma:web="87447810-a38d-453d-bd05-d7557a859f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FFE30-2593-4A3A-8230-3C3AE4B08598}">
  <ds:schemaRefs>
    <ds:schemaRef ds:uri="http://purl.org/dc/terms/"/>
    <ds:schemaRef ds:uri="http://schemas.microsoft.com/office/2006/documentManagement/types"/>
    <ds:schemaRef ds:uri="http://www.w3.org/XML/1998/namespace"/>
    <ds:schemaRef ds:uri="http://purl.org/dc/dcmitype/"/>
    <ds:schemaRef ds:uri="87447810-a38d-453d-bd05-d7557a859f1f"/>
    <ds:schemaRef ds:uri="http://purl.org/dc/elements/1.1/"/>
    <ds:schemaRef ds:uri="http://schemas.microsoft.com/office/infopath/2007/PartnerControls"/>
    <ds:schemaRef ds:uri="http://schemas.openxmlformats.org/package/2006/metadata/core-properties"/>
    <ds:schemaRef ds:uri="45090e3a-5845-4117-8763-5ec5e5de3b11"/>
    <ds:schemaRef ds:uri="http://schemas.microsoft.com/office/2006/metadata/properties"/>
  </ds:schemaRefs>
</ds:datastoreItem>
</file>

<file path=customXml/itemProps2.xml><?xml version="1.0" encoding="utf-8"?>
<ds:datastoreItem xmlns:ds="http://schemas.openxmlformats.org/officeDocument/2006/customXml" ds:itemID="{0BD1617D-DC4E-46E7-8D4F-A4A795C553A5}">
  <ds:schemaRefs>
    <ds:schemaRef ds:uri="http://schemas.microsoft.com/sharepoint/v3/contenttype/forms"/>
  </ds:schemaRefs>
</ds:datastoreItem>
</file>

<file path=customXml/itemProps3.xml><?xml version="1.0" encoding="utf-8"?>
<ds:datastoreItem xmlns:ds="http://schemas.openxmlformats.org/officeDocument/2006/customXml" ds:itemID="{2DD0A7C3-2BE0-47EC-9D8D-9AF421ABF5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90e3a-5845-4117-8763-5ec5e5de3b11"/>
    <ds:schemaRef ds:uri="87447810-a38d-453d-bd05-d7557a859f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0073E9-58FA-D644-9756-013C84EEB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433</Words>
  <Characters>2473</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ParsleyCreative</dc:creator>
  <cp:keywords/>
  <dc:description/>
  <cp:lastModifiedBy>Caitlin McAtomney</cp:lastModifiedBy>
  <cp:revision>2</cp:revision>
  <cp:lastPrinted>2020-03-11T23:08:00Z</cp:lastPrinted>
  <dcterms:created xsi:type="dcterms:W3CDTF">2022-07-12T03:19:00Z</dcterms:created>
  <dcterms:modified xsi:type="dcterms:W3CDTF">2022-07-12T03:19:00Z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0x01010010C87B0C072A4F4F8D43E8458938A028</vt:lpwstr>
  </property>
</Properties>
</file>